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2E" w:rsidRPr="004B372E" w:rsidRDefault="004B372E" w:rsidP="004B372E">
      <w:pPr>
        <w:shd w:val="clear" w:color="auto" w:fill="FFFFFF"/>
        <w:spacing w:after="100" w:afterAutospacing="1" w:line="336" w:lineRule="atLeast"/>
        <w:outlineLvl w:val="1"/>
        <w:rPr>
          <w:rFonts w:eastAsia="Times New Roman" w:cstheme="minorHAnsi"/>
          <w:color w:val="333333"/>
        </w:rPr>
      </w:pPr>
      <w:r w:rsidRPr="00B3776D">
        <w:rPr>
          <w:rFonts w:ascii="Arial" w:eastAsia="Times New Roman" w:hAnsi="Arial" w:cs="Arial"/>
          <w:b/>
          <w:kern w:val="36"/>
          <w:sz w:val="36"/>
          <w:szCs w:val="36"/>
        </w:rPr>
        <w:t>Descriptions of Social Studies Disciplines</w:t>
      </w:r>
      <w:r w:rsidRPr="00B3776D">
        <w:rPr>
          <w:rFonts w:ascii="Arial" w:eastAsia="Times New Roman" w:hAnsi="Arial" w:cs="Arial"/>
          <w:b/>
          <w:noProof/>
          <w:kern w:val="36"/>
          <w:sz w:val="36"/>
          <w:szCs w:val="36"/>
        </w:rPr>
        <w:drawing>
          <wp:inline distT="0" distB="0" distL="0" distR="0">
            <wp:extent cx="5715" cy="5715"/>
            <wp:effectExtent l="0" t="0" r="0" b="0"/>
            <wp:docPr id="1" name="WPC-featuredPageImage" descr="This is a feature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featuredPageImage" descr="This is a featured page"/>
                    <pic:cNvPicPr>
                      <a:picLocks noChangeAspect="1" noChangeArrowheads="1"/>
                    </pic:cNvPicPr>
                  </pic:nvPicPr>
                  <pic:blipFill>
                    <a:blip r:embed="rId4"/>
                    <a:srcRect/>
                    <a:stretch>
                      <a:fillRect/>
                    </a:stretch>
                  </pic:blipFill>
                  <pic:spPr bwMode="auto">
                    <a:xfrm>
                      <a:off x="0" y="0"/>
                      <a:ext cx="5715" cy="5715"/>
                    </a:xfrm>
                    <a:prstGeom prst="rect">
                      <a:avLst/>
                    </a:prstGeom>
                    <a:noFill/>
                    <a:ln w="9525">
                      <a:noFill/>
                      <a:miter lim="800000"/>
                      <a:headEnd/>
                      <a:tailEnd/>
                    </a:ln>
                  </pic:spPr>
                </pic:pic>
              </a:graphicData>
            </a:graphic>
          </wp:inline>
        </w:drawing>
      </w:r>
      <w:r w:rsidRPr="004B372E">
        <w:rPr>
          <w:rFonts w:ascii="Arial" w:eastAsia="Times New Roman" w:hAnsi="Arial" w:cs="Arial"/>
          <w:b/>
          <w:kern w:val="36"/>
        </w:rPr>
        <w:t xml:space="preserve"> </w:t>
      </w:r>
      <w:r w:rsidRPr="004B372E">
        <w:rPr>
          <w:rFonts w:ascii="Impact" w:eastAsia="Times New Roman" w:hAnsi="Impact" w:cs="Arial"/>
          <w:color w:val="333333"/>
        </w:rPr>
        <w:br/>
      </w:r>
      <w:r w:rsidRPr="004B372E">
        <w:rPr>
          <w:rFonts w:ascii="Impact" w:eastAsia="Times New Roman" w:hAnsi="Impact" w:cs="Arial"/>
          <w:color w:val="FF0000"/>
        </w:rPr>
        <w:t>Anthropology</w:t>
      </w:r>
      <w:r w:rsidRPr="004B372E">
        <w:rPr>
          <w:rFonts w:ascii="Impact" w:eastAsia="Times New Roman" w:hAnsi="Impact" w:cs="Arial"/>
          <w:color w:val="FF0000"/>
        </w:rPr>
        <w:br/>
      </w:r>
      <w:r w:rsidRPr="004B372E">
        <w:rPr>
          <w:rFonts w:eastAsia="Times New Roman" w:cstheme="minorHAnsi"/>
          <w:color w:val="333333"/>
        </w:rPr>
        <w:t>The scientific study of human beings from prehistory to contemporary societies. It includes all aspects of human development, both physical and cultural. The field of archeology is the study of humanity through fossils and artifacts. The field of physical anthropology deals with the biological development of humans. The field of cultural anthropology studies the ways humans have devised to cope with their natural settings and social environments and how customs are learned, retained, and handed down from one generation to another.</w:t>
      </w:r>
      <w:r w:rsidRPr="004B372E">
        <w:rPr>
          <w:rFonts w:eastAsia="Times New Roman" w:cstheme="minorHAnsi"/>
          <w:color w:val="333333"/>
        </w:rPr>
        <w:br/>
      </w:r>
      <w:r w:rsidRPr="004B372E">
        <w:rPr>
          <w:rFonts w:ascii="inherit" w:eastAsia="Times New Roman" w:hAnsi="inherit" w:cs="Arial"/>
          <w:color w:val="333333"/>
        </w:rPr>
        <w:br/>
      </w:r>
      <w:r w:rsidRPr="004B372E">
        <w:rPr>
          <w:rFonts w:ascii="Impact" w:eastAsia="Times New Roman" w:hAnsi="Impact" w:cs="Arial"/>
          <w:color w:val="FF0000"/>
        </w:rPr>
        <w:t>Economics</w:t>
      </w:r>
      <w:r w:rsidRPr="004B372E">
        <w:rPr>
          <w:rFonts w:ascii="Impact" w:eastAsia="Times New Roman" w:hAnsi="Impact" w:cs="Arial"/>
          <w:color w:val="FF0000"/>
        </w:rPr>
        <w:br/>
      </w:r>
      <w:r w:rsidRPr="004B372E">
        <w:rPr>
          <w:rFonts w:eastAsia="Times New Roman" w:cstheme="minorHAnsi"/>
          <w:color w:val="333333"/>
        </w:rPr>
        <w:t>The scientific study of the production and exchange of goods and services. The economist analyzes the data, issues, and public policies related to the production, distribution, and consumption of scarce resources. The economist describes the economic system in an effort to explain how people satisfy their wants and needs. The economic behavior of humans is concerned with methods of doing business, producing, organizing (labor and management), financing, and regulating economic activities.</w:t>
      </w:r>
    </w:p>
    <w:p w:rsidR="004B372E" w:rsidRPr="004B372E" w:rsidRDefault="004B372E" w:rsidP="004B372E">
      <w:pPr>
        <w:shd w:val="clear" w:color="auto" w:fill="FFFFFF"/>
        <w:spacing w:after="0" w:line="240" w:lineRule="auto"/>
        <w:rPr>
          <w:rFonts w:ascii="inherit" w:eastAsia="Times New Roman" w:hAnsi="inherit" w:cs="Arial"/>
          <w:color w:val="333333"/>
        </w:rPr>
      </w:pPr>
      <w:r w:rsidRPr="004B372E">
        <w:rPr>
          <w:rFonts w:ascii="Impact" w:eastAsia="Times New Roman" w:hAnsi="Impact" w:cs="Arial"/>
          <w:color w:val="FF0000"/>
        </w:rPr>
        <w:t>Geography</w:t>
      </w:r>
    </w:p>
    <w:p w:rsidR="004B372E" w:rsidRPr="004B372E" w:rsidRDefault="004B372E" w:rsidP="004B372E">
      <w:pPr>
        <w:shd w:val="clear" w:color="auto" w:fill="FFFFFF"/>
        <w:spacing w:after="0" w:line="240" w:lineRule="auto"/>
        <w:rPr>
          <w:rFonts w:eastAsia="Times New Roman" w:cstheme="minorHAnsi"/>
          <w:color w:val="333333"/>
        </w:rPr>
      </w:pPr>
      <w:r w:rsidRPr="004B372E">
        <w:rPr>
          <w:rFonts w:eastAsia="Times New Roman" w:cstheme="minorHAnsi"/>
          <w:color w:val="333333"/>
        </w:rPr>
        <w:t>The study Earth’s surface, the utilization of raw materials and resources, and human behavior as it is influenced by location and other geographic factors. Geography is the scientific study of the relationship between the physical environment and human activities. Geography deals with the description of the earth's surface, the changes that occur in it, the knowledge of its various parts (land, water, and atmosphere), and the theories of its formation and change.</w:t>
      </w:r>
    </w:p>
    <w:p w:rsidR="004B372E" w:rsidRPr="004B372E" w:rsidRDefault="004B372E" w:rsidP="004B372E">
      <w:pPr>
        <w:shd w:val="clear" w:color="auto" w:fill="FFFFFF"/>
        <w:spacing w:after="0" w:line="240" w:lineRule="auto"/>
        <w:rPr>
          <w:rFonts w:ascii="inherit" w:eastAsia="Times New Roman" w:hAnsi="inherit" w:cs="Arial"/>
          <w:color w:val="333333"/>
        </w:rPr>
      </w:pPr>
      <w:r w:rsidRPr="004B372E">
        <w:rPr>
          <w:rFonts w:ascii="inherit" w:eastAsia="Times New Roman" w:hAnsi="inherit" w:cs="Arial"/>
          <w:color w:val="333333"/>
        </w:rPr>
        <w:br/>
      </w:r>
      <w:r w:rsidRPr="004B372E">
        <w:rPr>
          <w:rFonts w:ascii="Impact" w:eastAsia="Times New Roman" w:hAnsi="Impact" w:cs="Arial"/>
          <w:color w:val="FF0000"/>
        </w:rPr>
        <w:t>History</w:t>
      </w:r>
    </w:p>
    <w:p w:rsidR="004B372E" w:rsidRPr="004B372E" w:rsidRDefault="004B372E" w:rsidP="004B372E">
      <w:pPr>
        <w:shd w:val="clear" w:color="auto" w:fill="FFFFFF"/>
        <w:spacing w:after="0" w:line="240" w:lineRule="auto"/>
        <w:rPr>
          <w:rFonts w:eastAsia="Times New Roman" w:cstheme="minorHAnsi"/>
          <w:color w:val="333333"/>
        </w:rPr>
      </w:pPr>
      <w:r w:rsidRPr="004B372E">
        <w:rPr>
          <w:rFonts w:eastAsia="Times New Roman" w:cstheme="minorHAnsi"/>
          <w:color w:val="333333"/>
        </w:rPr>
        <w:t>Encompasses all that has happened to humanity. History, in a narrower sense, can be limited to the history of a country (all that has happened in that country), or it can be limited to a group of people, and institution, a community, etc. History is more than a systematic record of events of the past, because it usually includes analysis and explanation of these events. History is the record of changes of civilizations.</w:t>
      </w:r>
    </w:p>
    <w:p w:rsidR="004B372E" w:rsidRPr="004B372E" w:rsidRDefault="004B372E" w:rsidP="004B372E">
      <w:pPr>
        <w:shd w:val="clear" w:color="auto" w:fill="FFFFFF"/>
        <w:spacing w:after="0" w:line="240" w:lineRule="auto"/>
        <w:rPr>
          <w:rFonts w:ascii="inherit" w:eastAsia="Times New Roman" w:hAnsi="inherit" w:cs="Arial"/>
          <w:color w:val="333333"/>
        </w:rPr>
      </w:pPr>
      <w:r w:rsidRPr="004B372E">
        <w:rPr>
          <w:rFonts w:ascii="Impact" w:eastAsia="Times New Roman" w:hAnsi="Impact" w:cs="Arial"/>
          <w:color w:val="333333"/>
        </w:rPr>
        <w:br/>
      </w:r>
      <w:r w:rsidRPr="004B372E">
        <w:rPr>
          <w:rFonts w:ascii="Impact" w:eastAsia="Times New Roman" w:hAnsi="Impact" w:cs="Arial"/>
          <w:color w:val="FF0000"/>
        </w:rPr>
        <w:t>Political Science</w:t>
      </w:r>
    </w:p>
    <w:p w:rsidR="004B372E" w:rsidRPr="004B372E" w:rsidRDefault="004B372E" w:rsidP="004B372E">
      <w:pPr>
        <w:shd w:val="clear" w:color="auto" w:fill="FFFFFF"/>
        <w:spacing w:after="0" w:line="240" w:lineRule="auto"/>
        <w:rPr>
          <w:rFonts w:eastAsia="Times New Roman" w:cstheme="minorHAnsi"/>
          <w:color w:val="333333"/>
        </w:rPr>
      </w:pPr>
      <w:r w:rsidRPr="004B372E">
        <w:rPr>
          <w:rFonts w:eastAsia="Times New Roman" w:cstheme="minorHAnsi"/>
          <w:color w:val="333333"/>
        </w:rPr>
        <w:t>The scientific study of the theory and practice of humanity in organizing and controlling the</w:t>
      </w:r>
    </w:p>
    <w:p w:rsidR="004B372E" w:rsidRPr="004B372E" w:rsidRDefault="004B372E" w:rsidP="004B372E">
      <w:pPr>
        <w:shd w:val="clear" w:color="auto" w:fill="FFFFFF"/>
        <w:spacing w:after="0" w:line="240" w:lineRule="auto"/>
        <w:rPr>
          <w:rFonts w:eastAsia="Times New Roman" w:cstheme="minorHAnsi"/>
          <w:color w:val="333333"/>
        </w:rPr>
      </w:pPr>
      <w:r w:rsidRPr="004B372E">
        <w:rPr>
          <w:rFonts w:eastAsia="Times New Roman" w:cstheme="minorHAnsi"/>
          <w:color w:val="333333"/>
        </w:rPr>
        <w:t>power necessary for group living. Different societies have different methods of human control. The process of government can be studied by description, through comparison and classification of political data. Political science includes the art, science, and philosophy of the governmental process.</w:t>
      </w:r>
    </w:p>
    <w:p w:rsidR="004B372E" w:rsidRPr="004B372E" w:rsidRDefault="004B372E" w:rsidP="004B372E">
      <w:pPr>
        <w:shd w:val="clear" w:color="auto" w:fill="FFFFFF"/>
        <w:spacing w:after="0" w:line="240" w:lineRule="auto"/>
        <w:rPr>
          <w:rFonts w:ascii="inherit" w:eastAsia="Times New Roman" w:hAnsi="inherit" w:cs="Arial"/>
          <w:color w:val="333333"/>
        </w:rPr>
      </w:pPr>
      <w:r w:rsidRPr="004B372E">
        <w:rPr>
          <w:rFonts w:ascii="inherit" w:eastAsia="Times New Roman" w:hAnsi="inherit" w:cs="Arial"/>
          <w:color w:val="333333"/>
        </w:rPr>
        <w:br/>
      </w:r>
      <w:r w:rsidRPr="004B372E">
        <w:rPr>
          <w:rFonts w:ascii="Impact" w:eastAsia="Times New Roman" w:hAnsi="Impact" w:cs="Arial"/>
          <w:color w:val="FF0000"/>
        </w:rPr>
        <w:t>Sociology</w:t>
      </w:r>
    </w:p>
    <w:p w:rsidR="00B51D34" w:rsidRPr="004B372E" w:rsidRDefault="00390F02" w:rsidP="004B372E">
      <w:pPr>
        <w:shd w:val="clear" w:color="auto" w:fill="FFFFFF"/>
        <w:spacing w:after="0" w:line="240" w:lineRule="auto"/>
        <w:rPr>
          <w:rFonts w:cstheme="minorHAnsi"/>
          <w:sz w:val="24"/>
          <w:szCs w:val="24"/>
        </w:rPr>
      </w:pPr>
      <w:r>
        <w:rPr>
          <w:rFonts w:eastAsia="Times New Roman" w:cstheme="minorHAnsi"/>
          <w:noProof/>
          <w:color w:val="333333"/>
          <w:lang w:eastAsia="zh-TW"/>
        </w:rPr>
        <w:pict>
          <v:shapetype id="_x0000_t202" coordsize="21600,21600" o:spt="202" path="m,l,21600r21600,l21600,xe">
            <v:stroke joinstyle="miter"/>
            <v:path gradientshapeok="t" o:connecttype="rect"/>
          </v:shapetype>
          <v:shape id="_x0000_s1026" type="#_x0000_t202" style="position:absolute;margin-left:69.7pt;margin-top:73.85pt;width:274.8pt;height:41pt;z-index:251660288;mso-width-relative:margin;mso-height-relative:margin">
            <v:textbox>
              <w:txbxContent>
                <w:p w:rsidR="004B372E" w:rsidRDefault="004B372E">
                  <w:r>
                    <w:t xml:space="preserve">Shared from the </w:t>
                  </w:r>
                  <w:r w:rsidR="00390F02">
                    <w:t>Region V</w:t>
                  </w:r>
                  <w:bookmarkStart w:id="0" w:name="_GoBack"/>
                  <w:bookmarkEnd w:id="0"/>
                  <w:r>
                    <w:t xml:space="preserve"> Social Studies Fair website:</w:t>
                  </w:r>
                  <w:r w:rsidR="00303EAE">
                    <w:t xml:space="preserve">   http://www.regionvssfair.org</w:t>
                  </w:r>
                </w:p>
                <w:p w:rsidR="004B372E" w:rsidRDefault="004B372E"/>
                <w:p w:rsidR="004B372E" w:rsidRDefault="004B372E"/>
              </w:txbxContent>
            </v:textbox>
          </v:shape>
        </w:pict>
      </w:r>
      <w:r w:rsidR="004B372E" w:rsidRPr="004B372E">
        <w:rPr>
          <w:rFonts w:eastAsia="Times New Roman" w:cstheme="minorHAnsi"/>
          <w:color w:val="333333"/>
        </w:rPr>
        <w:t>Group living is the result of humanity's social needs and necessitates cooperation within and between groups.</w:t>
      </w:r>
      <w:r w:rsidR="004B372E">
        <w:rPr>
          <w:rFonts w:eastAsia="Times New Roman" w:cstheme="minorHAnsi"/>
          <w:color w:val="333333"/>
        </w:rPr>
        <w:t xml:space="preserve"> </w:t>
      </w:r>
      <w:r w:rsidR="004B372E" w:rsidRPr="004B372E">
        <w:rPr>
          <w:rFonts w:eastAsia="Times New Roman" w:cstheme="minorHAnsi"/>
          <w:color w:val="333333"/>
        </w:rPr>
        <w:t>Groups are constantly changing in nature and functions because personality, attitudes, motivation, and behavior of individuals both influence and are influenced by social groups. Therefore, individual adjustment to group living is constantly necessary</w:t>
      </w:r>
      <w:r w:rsidR="004B372E" w:rsidRPr="004B372E">
        <w:rPr>
          <w:rFonts w:eastAsia="Times New Roman" w:cstheme="minorHAnsi"/>
          <w:color w:val="333333"/>
          <w:sz w:val="24"/>
          <w:szCs w:val="24"/>
        </w:rPr>
        <w:t>.</w:t>
      </w:r>
    </w:p>
    <w:sectPr w:rsidR="00B51D34" w:rsidRPr="004B372E" w:rsidSect="00B5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B372E"/>
    <w:rsid w:val="00303EAE"/>
    <w:rsid w:val="00390F02"/>
    <w:rsid w:val="004B372E"/>
    <w:rsid w:val="008A011B"/>
    <w:rsid w:val="00B3776D"/>
    <w:rsid w:val="00B5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FBD87C7-9567-4373-8E33-57DAD03E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72E"/>
    <w:rPr>
      <w:rFonts w:ascii="Tahoma" w:hAnsi="Tahoma" w:cs="Tahoma"/>
      <w:sz w:val="16"/>
      <w:szCs w:val="16"/>
    </w:rPr>
  </w:style>
  <w:style w:type="character" w:styleId="Hyperlink">
    <w:name w:val="Hyperlink"/>
    <w:basedOn w:val="DefaultParagraphFont"/>
    <w:uiPriority w:val="99"/>
    <w:unhideWhenUsed/>
    <w:rsid w:val="004B372E"/>
    <w:rPr>
      <w:color w:val="0000FF" w:themeColor="hyperlink"/>
      <w:u w:val="single"/>
    </w:rPr>
  </w:style>
  <w:style w:type="character" w:styleId="FollowedHyperlink">
    <w:name w:val="FollowedHyperlink"/>
    <w:basedOn w:val="DefaultParagraphFont"/>
    <w:uiPriority w:val="99"/>
    <w:semiHidden/>
    <w:unhideWhenUsed/>
    <w:rsid w:val="00303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06299">
      <w:bodyDiv w:val="1"/>
      <w:marLeft w:val="0"/>
      <w:marRight w:val="0"/>
      <w:marTop w:val="0"/>
      <w:marBottom w:val="0"/>
      <w:divBdr>
        <w:top w:val="none" w:sz="0" w:space="0" w:color="auto"/>
        <w:left w:val="none" w:sz="0" w:space="0" w:color="auto"/>
        <w:bottom w:val="none" w:sz="0" w:space="0" w:color="auto"/>
        <w:right w:val="none" w:sz="0" w:space="0" w:color="auto"/>
      </w:divBdr>
      <w:divsChild>
        <w:div w:id="281571781">
          <w:marLeft w:val="0"/>
          <w:marRight w:val="0"/>
          <w:marTop w:val="0"/>
          <w:marBottom w:val="0"/>
          <w:divBdr>
            <w:top w:val="none" w:sz="0" w:space="0" w:color="auto"/>
            <w:left w:val="none" w:sz="0" w:space="0" w:color="auto"/>
            <w:bottom w:val="none" w:sz="0" w:space="0" w:color="auto"/>
            <w:right w:val="none" w:sz="0" w:space="0" w:color="auto"/>
          </w:divBdr>
          <w:divsChild>
            <w:div w:id="451098021">
              <w:marLeft w:val="0"/>
              <w:marRight w:val="0"/>
              <w:marTop w:val="0"/>
              <w:marBottom w:val="0"/>
              <w:divBdr>
                <w:top w:val="none" w:sz="0" w:space="0" w:color="auto"/>
                <w:left w:val="none" w:sz="0" w:space="0" w:color="auto"/>
                <w:bottom w:val="none" w:sz="0" w:space="0" w:color="auto"/>
                <w:right w:val="none" w:sz="0" w:space="0" w:color="auto"/>
              </w:divBdr>
              <w:divsChild>
                <w:div w:id="1895266230">
                  <w:marLeft w:val="0"/>
                  <w:marRight w:val="0"/>
                  <w:marTop w:val="0"/>
                  <w:marBottom w:val="0"/>
                  <w:divBdr>
                    <w:top w:val="none" w:sz="0" w:space="0" w:color="auto"/>
                    <w:left w:val="none" w:sz="0" w:space="0" w:color="auto"/>
                    <w:bottom w:val="none" w:sz="0" w:space="0" w:color="auto"/>
                    <w:right w:val="none" w:sz="0" w:space="0" w:color="auto"/>
                  </w:divBdr>
                  <w:divsChild>
                    <w:div w:id="345333449">
                      <w:marLeft w:val="0"/>
                      <w:marRight w:val="0"/>
                      <w:marTop w:val="0"/>
                      <w:marBottom w:val="0"/>
                      <w:divBdr>
                        <w:top w:val="none" w:sz="0" w:space="0" w:color="auto"/>
                        <w:left w:val="none" w:sz="0" w:space="0" w:color="auto"/>
                        <w:bottom w:val="none" w:sz="0" w:space="0" w:color="auto"/>
                        <w:right w:val="none" w:sz="0" w:space="0" w:color="auto"/>
                      </w:divBdr>
                      <w:divsChild>
                        <w:div w:id="1023089489">
                          <w:marLeft w:val="0"/>
                          <w:marRight w:val="0"/>
                          <w:marTop w:val="0"/>
                          <w:marBottom w:val="0"/>
                          <w:divBdr>
                            <w:top w:val="none" w:sz="0" w:space="0" w:color="auto"/>
                            <w:left w:val="none" w:sz="0" w:space="0" w:color="auto"/>
                            <w:bottom w:val="none" w:sz="0" w:space="0" w:color="auto"/>
                            <w:right w:val="none" w:sz="0" w:space="0" w:color="auto"/>
                          </w:divBdr>
                          <w:divsChild>
                            <w:div w:id="1622222035">
                              <w:marLeft w:val="0"/>
                              <w:marRight w:val="0"/>
                              <w:marTop w:val="0"/>
                              <w:marBottom w:val="0"/>
                              <w:divBdr>
                                <w:top w:val="none" w:sz="0" w:space="0" w:color="auto"/>
                                <w:left w:val="none" w:sz="0" w:space="0" w:color="auto"/>
                                <w:bottom w:val="none" w:sz="0" w:space="0" w:color="auto"/>
                                <w:right w:val="none" w:sz="0" w:space="0" w:color="auto"/>
                              </w:divBdr>
                              <w:divsChild>
                                <w:div w:id="1889299409">
                                  <w:marLeft w:val="0"/>
                                  <w:marRight w:val="-18"/>
                                  <w:marTop w:val="0"/>
                                  <w:marBottom w:val="0"/>
                                  <w:divBdr>
                                    <w:top w:val="single" w:sz="4" w:space="0" w:color="CDCDCD"/>
                                    <w:left w:val="single" w:sz="4" w:space="0" w:color="CDCDCD"/>
                                    <w:bottom w:val="single" w:sz="4" w:space="0" w:color="CDCDCD"/>
                                    <w:right w:val="single" w:sz="4" w:space="0" w:color="CDCDCD"/>
                                  </w:divBdr>
                                  <w:divsChild>
                                    <w:div w:id="1831284552">
                                      <w:marLeft w:val="0"/>
                                      <w:marRight w:val="0"/>
                                      <w:marTop w:val="0"/>
                                      <w:marBottom w:val="0"/>
                                      <w:divBdr>
                                        <w:top w:val="none" w:sz="0" w:space="0" w:color="auto"/>
                                        <w:left w:val="none" w:sz="0" w:space="0" w:color="auto"/>
                                        <w:bottom w:val="none" w:sz="0" w:space="0" w:color="auto"/>
                                        <w:right w:val="none" w:sz="0" w:space="0" w:color="auto"/>
                                      </w:divBdr>
                                      <w:divsChild>
                                        <w:div w:id="1676027817">
                                          <w:marLeft w:val="0"/>
                                          <w:marRight w:val="0"/>
                                          <w:marTop w:val="0"/>
                                          <w:marBottom w:val="60"/>
                                          <w:divBdr>
                                            <w:top w:val="none" w:sz="0" w:space="0" w:color="auto"/>
                                            <w:left w:val="none" w:sz="0" w:space="0" w:color="auto"/>
                                            <w:bottom w:val="none" w:sz="0" w:space="0" w:color="auto"/>
                                            <w:right w:val="none" w:sz="0" w:space="0" w:color="auto"/>
                                          </w:divBdr>
                                        </w:div>
                                        <w:div w:id="233704271">
                                          <w:marLeft w:val="0"/>
                                          <w:marRight w:val="0"/>
                                          <w:marTop w:val="0"/>
                                          <w:marBottom w:val="0"/>
                                          <w:divBdr>
                                            <w:top w:val="none" w:sz="0" w:space="0" w:color="auto"/>
                                            <w:left w:val="none" w:sz="0" w:space="0" w:color="auto"/>
                                            <w:bottom w:val="none" w:sz="0" w:space="0" w:color="auto"/>
                                            <w:right w:val="none" w:sz="0" w:space="0" w:color="auto"/>
                                          </w:divBdr>
                                          <w:divsChild>
                                            <w:div w:id="608464654">
                                              <w:marLeft w:val="0"/>
                                              <w:marRight w:val="0"/>
                                              <w:marTop w:val="0"/>
                                              <w:marBottom w:val="0"/>
                                              <w:divBdr>
                                                <w:top w:val="none" w:sz="0" w:space="0" w:color="auto"/>
                                                <w:left w:val="none" w:sz="0" w:space="0" w:color="auto"/>
                                                <w:bottom w:val="none" w:sz="0" w:space="0" w:color="auto"/>
                                                <w:right w:val="none" w:sz="0" w:space="0" w:color="auto"/>
                                              </w:divBdr>
                                              <w:divsChild>
                                                <w:div w:id="526799790">
                                                  <w:marLeft w:val="0"/>
                                                  <w:marRight w:val="0"/>
                                                  <w:marTop w:val="0"/>
                                                  <w:marBottom w:val="0"/>
                                                  <w:divBdr>
                                                    <w:top w:val="none" w:sz="0" w:space="0" w:color="auto"/>
                                                    <w:left w:val="none" w:sz="0" w:space="0" w:color="auto"/>
                                                    <w:bottom w:val="none" w:sz="0" w:space="0" w:color="auto"/>
                                                    <w:right w:val="none" w:sz="0" w:space="0" w:color="auto"/>
                                                  </w:divBdr>
                                                </w:div>
                                                <w:div w:id="1392189263">
                                                  <w:marLeft w:val="0"/>
                                                  <w:marRight w:val="0"/>
                                                  <w:marTop w:val="0"/>
                                                  <w:marBottom w:val="0"/>
                                                  <w:divBdr>
                                                    <w:top w:val="none" w:sz="0" w:space="0" w:color="auto"/>
                                                    <w:left w:val="none" w:sz="0" w:space="0" w:color="auto"/>
                                                    <w:bottom w:val="none" w:sz="0" w:space="0" w:color="auto"/>
                                                    <w:right w:val="none" w:sz="0" w:space="0" w:color="auto"/>
                                                  </w:divBdr>
                                                </w:div>
                                                <w:div w:id="747339685">
                                                  <w:marLeft w:val="0"/>
                                                  <w:marRight w:val="0"/>
                                                  <w:marTop w:val="0"/>
                                                  <w:marBottom w:val="0"/>
                                                  <w:divBdr>
                                                    <w:top w:val="none" w:sz="0" w:space="0" w:color="auto"/>
                                                    <w:left w:val="none" w:sz="0" w:space="0" w:color="auto"/>
                                                    <w:bottom w:val="none" w:sz="0" w:space="0" w:color="auto"/>
                                                    <w:right w:val="none" w:sz="0" w:space="0" w:color="auto"/>
                                                  </w:divBdr>
                                                </w:div>
                                                <w:div w:id="42488808">
                                                  <w:marLeft w:val="0"/>
                                                  <w:marRight w:val="0"/>
                                                  <w:marTop w:val="0"/>
                                                  <w:marBottom w:val="0"/>
                                                  <w:divBdr>
                                                    <w:top w:val="none" w:sz="0" w:space="0" w:color="auto"/>
                                                    <w:left w:val="none" w:sz="0" w:space="0" w:color="auto"/>
                                                    <w:bottom w:val="none" w:sz="0" w:space="0" w:color="auto"/>
                                                    <w:right w:val="none" w:sz="0" w:space="0" w:color="auto"/>
                                                  </w:divBdr>
                                                </w:div>
                                                <w:div w:id="461968278">
                                                  <w:marLeft w:val="0"/>
                                                  <w:marRight w:val="0"/>
                                                  <w:marTop w:val="0"/>
                                                  <w:marBottom w:val="0"/>
                                                  <w:divBdr>
                                                    <w:top w:val="none" w:sz="0" w:space="0" w:color="auto"/>
                                                    <w:left w:val="none" w:sz="0" w:space="0" w:color="auto"/>
                                                    <w:bottom w:val="none" w:sz="0" w:space="0" w:color="auto"/>
                                                    <w:right w:val="none" w:sz="0" w:space="0" w:color="auto"/>
                                                  </w:divBdr>
                                                </w:div>
                                                <w:div w:id="1835878782">
                                                  <w:marLeft w:val="0"/>
                                                  <w:marRight w:val="0"/>
                                                  <w:marTop w:val="0"/>
                                                  <w:marBottom w:val="0"/>
                                                  <w:divBdr>
                                                    <w:top w:val="none" w:sz="0" w:space="0" w:color="auto"/>
                                                    <w:left w:val="none" w:sz="0" w:space="0" w:color="auto"/>
                                                    <w:bottom w:val="none" w:sz="0" w:space="0" w:color="auto"/>
                                                    <w:right w:val="none" w:sz="0" w:space="0" w:color="auto"/>
                                                  </w:divBdr>
                                                </w:div>
                                                <w:div w:id="250898251">
                                                  <w:marLeft w:val="0"/>
                                                  <w:marRight w:val="0"/>
                                                  <w:marTop w:val="0"/>
                                                  <w:marBottom w:val="0"/>
                                                  <w:divBdr>
                                                    <w:top w:val="none" w:sz="0" w:space="0" w:color="auto"/>
                                                    <w:left w:val="none" w:sz="0" w:space="0" w:color="auto"/>
                                                    <w:bottom w:val="none" w:sz="0" w:space="0" w:color="auto"/>
                                                    <w:right w:val="none" w:sz="0" w:space="0" w:color="auto"/>
                                                  </w:divBdr>
                                                </w:div>
                                                <w:div w:id="1354838547">
                                                  <w:marLeft w:val="0"/>
                                                  <w:marRight w:val="0"/>
                                                  <w:marTop w:val="0"/>
                                                  <w:marBottom w:val="0"/>
                                                  <w:divBdr>
                                                    <w:top w:val="none" w:sz="0" w:space="0" w:color="auto"/>
                                                    <w:left w:val="none" w:sz="0" w:space="0" w:color="auto"/>
                                                    <w:bottom w:val="none" w:sz="0" w:space="0" w:color="auto"/>
                                                    <w:right w:val="none" w:sz="0" w:space="0" w:color="auto"/>
                                                  </w:divBdr>
                                                </w:div>
                                                <w:div w:id="243999799">
                                                  <w:marLeft w:val="0"/>
                                                  <w:marRight w:val="0"/>
                                                  <w:marTop w:val="0"/>
                                                  <w:marBottom w:val="0"/>
                                                  <w:divBdr>
                                                    <w:top w:val="none" w:sz="0" w:space="0" w:color="auto"/>
                                                    <w:left w:val="none" w:sz="0" w:space="0" w:color="auto"/>
                                                    <w:bottom w:val="none" w:sz="0" w:space="0" w:color="auto"/>
                                                    <w:right w:val="none" w:sz="0" w:space="0" w:color="auto"/>
                                                  </w:divBdr>
                                                </w:div>
                                                <w:div w:id="1368867613">
                                                  <w:marLeft w:val="0"/>
                                                  <w:marRight w:val="0"/>
                                                  <w:marTop w:val="0"/>
                                                  <w:marBottom w:val="0"/>
                                                  <w:divBdr>
                                                    <w:top w:val="none" w:sz="0" w:space="0" w:color="auto"/>
                                                    <w:left w:val="none" w:sz="0" w:space="0" w:color="auto"/>
                                                    <w:bottom w:val="none" w:sz="0" w:space="0" w:color="auto"/>
                                                    <w:right w:val="none" w:sz="0" w:space="0" w:color="auto"/>
                                                  </w:divBdr>
                                                </w:div>
                                                <w:div w:id="1444954640">
                                                  <w:marLeft w:val="0"/>
                                                  <w:marRight w:val="0"/>
                                                  <w:marTop w:val="0"/>
                                                  <w:marBottom w:val="0"/>
                                                  <w:divBdr>
                                                    <w:top w:val="none" w:sz="0" w:space="0" w:color="auto"/>
                                                    <w:left w:val="none" w:sz="0" w:space="0" w:color="auto"/>
                                                    <w:bottom w:val="none" w:sz="0" w:space="0" w:color="auto"/>
                                                    <w:right w:val="none" w:sz="0" w:space="0" w:color="auto"/>
                                                  </w:divBdr>
                                                </w:div>
                                                <w:div w:id="42875034">
                                                  <w:marLeft w:val="0"/>
                                                  <w:marRight w:val="0"/>
                                                  <w:marTop w:val="0"/>
                                                  <w:marBottom w:val="0"/>
                                                  <w:divBdr>
                                                    <w:top w:val="none" w:sz="0" w:space="0" w:color="auto"/>
                                                    <w:left w:val="none" w:sz="0" w:space="0" w:color="auto"/>
                                                    <w:bottom w:val="none" w:sz="0" w:space="0" w:color="auto"/>
                                                    <w:right w:val="none" w:sz="0" w:space="0" w:color="auto"/>
                                                  </w:divBdr>
                                                </w:div>
                                                <w:div w:id="194511628">
                                                  <w:marLeft w:val="0"/>
                                                  <w:marRight w:val="0"/>
                                                  <w:marTop w:val="0"/>
                                                  <w:marBottom w:val="0"/>
                                                  <w:divBdr>
                                                    <w:top w:val="none" w:sz="0" w:space="0" w:color="auto"/>
                                                    <w:left w:val="none" w:sz="0" w:space="0" w:color="auto"/>
                                                    <w:bottom w:val="none" w:sz="0" w:space="0" w:color="auto"/>
                                                    <w:right w:val="none" w:sz="0" w:space="0" w:color="auto"/>
                                                  </w:divBdr>
                                                </w:div>
                                                <w:div w:id="1919055544">
                                                  <w:marLeft w:val="0"/>
                                                  <w:marRight w:val="0"/>
                                                  <w:marTop w:val="0"/>
                                                  <w:marBottom w:val="0"/>
                                                  <w:divBdr>
                                                    <w:top w:val="none" w:sz="0" w:space="0" w:color="auto"/>
                                                    <w:left w:val="none" w:sz="0" w:space="0" w:color="auto"/>
                                                    <w:bottom w:val="none" w:sz="0" w:space="0" w:color="auto"/>
                                                    <w:right w:val="none" w:sz="0" w:space="0" w:color="auto"/>
                                                  </w:divBdr>
                                                </w:div>
                                                <w:div w:id="749809490">
                                                  <w:marLeft w:val="0"/>
                                                  <w:marRight w:val="0"/>
                                                  <w:marTop w:val="0"/>
                                                  <w:marBottom w:val="0"/>
                                                  <w:divBdr>
                                                    <w:top w:val="none" w:sz="0" w:space="0" w:color="auto"/>
                                                    <w:left w:val="none" w:sz="0" w:space="0" w:color="auto"/>
                                                    <w:bottom w:val="none" w:sz="0" w:space="0" w:color="auto"/>
                                                    <w:right w:val="none" w:sz="0" w:space="0" w:color="auto"/>
                                                  </w:divBdr>
                                                </w:div>
                                                <w:div w:id="1751852192">
                                                  <w:marLeft w:val="0"/>
                                                  <w:marRight w:val="0"/>
                                                  <w:marTop w:val="0"/>
                                                  <w:marBottom w:val="0"/>
                                                  <w:divBdr>
                                                    <w:top w:val="none" w:sz="0" w:space="0" w:color="auto"/>
                                                    <w:left w:val="none" w:sz="0" w:space="0" w:color="auto"/>
                                                    <w:bottom w:val="none" w:sz="0" w:space="0" w:color="auto"/>
                                                    <w:right w:val="none" w:sz="0" w:space="0" w:color="auto"/>
                                                  </w:divBdr>
                                                </w:div>
                                                <w:div w:id="476000084">
                                                  <w:marLeft w:val="0"/>
                                                  <w:marRight w:val="0"/>
                                                  <w:marTop w:val="0"/>
                                                  <w:marBottom w:val="0"/>
                                                  <w:divBdr>
                                                    <w:top w:val="none" w:sz="0" w:space="0" w:color="auto"/>
                                                    <w:left w:val="none" w:sz="0" w:space="0" w:color="auto"/>
                                                    <w:bottom w:val="none" w:sz="0" w:space="0" w:color="auto"/>
                                                    <w:right w:val="none" w:sz="0" w:space="0" w:color="auto"/>
                                                  </w:divBdr>
                                                </w:div>
                                                <w:div w:id="881014044">
                                                  <w:marLeft w:val="0"/>
                                                  <w:marRight w:val="0"/>
                                                  <w:marTop w:val="0"/>
                                                  <w:marBottom w:val="0"/>
                                                  <w:divBdr>
                                                    <w:top w:val="none" w:sz="0" w:space="0" w:color="auto"/>
                                                    <w:left w:val="none" w:sz="0" w:space="0" w:color="auto"/>
                                                    <w:bottom w:val="none" w:sz="0" w:space="0" w:color="auto"/>
                                                    <w:right w:val="none" w:sz="0" w:space="0" w:color="auto"/>
                                                  </w:divBdr>
                                                </w:div>
                                                <w:div w:id="500971159">
                                                  <w:marLeft w:val="0"/>
                                                  <w:marRight w:val="0"/>
                                                  <w:marTop w:val="0"/>
                                                  <w:marBottom w:val="0"/>
                                                  <w:divBdr>
                                                    <w:top w:val="none" w:sz="0" w:space="0" w:color="auto"/>
                                                    <w:left w:val="none" w:sz="0" w:space="0" w:color="auto"/>
                                                    <w:bottom w:val="none" w:sz="0" w:space="0" w:color="auto"/>
                                                    <w:right w:val="none" w:sz="0" w:space="0" w:color="auto"/>
                                                  </w:divBdr>
                                                </w:div>
                                                <w:div w:id="1431782507">
                                                  <w:marLeft w:val="0"/>
                                                  <w:marRight w:val="0"/>
                                                  <w:marTop w:val="0"/>
                                                  <w:marBottom w:val="0"/>
                                                  <w:divBdr>
                                                    <w:top w:val="none" w:sz="0" w:space="0" w:color="auto"/>
                                                    <w:left w:val="none" w:sz="0" w:space="0" w:color="auto"/>
                                                    <w:bottom w:val="none" w:sz="0" w:space="0" w:color="auto"/>
                                                    <w:right w:val="none" w:sz="0" w:space="0" w:color="auto"/>
                                                  </w:divBdr>
                                                </w:div>
                                                <w:div w:id="1380276946">
                                                  <w:marLeft w:val="0"/>
                                                  <w:marRight w:val="0"/>
                                                  <w:marTop w:val="0"/>
                                                  <w:marBottom w:val="0"/>
                                                  <w:divBdr>
                                                    <w:top w:val="none" w:sz="0" w:space="0" w:color="auto"/>
                                                    <w:left w:val="none" w:sz="0" w:space="0" w:color="auto"/>
                                                    <w:bottom w:val="none" w:sz="0" w:space="0" w:color="auto"/>
                                                    <w:right w:val="none" w:sz="0" w:space="0" w:color="auto"/>
                                                  </w:divBdr>
                                                </w:div>
                                                <w:div w:id="1080754462">
                                                  <w:marLeft w:val="0"/>
                                                  <w:marRight w:val="0"/>
                                                  <w:marTop w:val="0"/>
                                                  <w:marBottom w:val="0"/>
                                                  <w:divBdr>
                                                    <w:top w:val="none" w:sz="0" w:space="0" w:color="auto"/>
                                                    <w:left w:val="none" w:sz="0" w:space="0" w:color="auto"/>
                                                    <w:bottom w:val="none" w:sz="0" w:space="0" w:color="auto"/>
                                                    <w:right w:val="none" w:sz="0" w:space="0" w:color="auto"/>
                                                  </w:divBdr>
                                                </w:div>
                                                <w:div w:id="1949508295">
                                                  <w:marLeft w:val="0"/>
                                                  <w:marRight w:val="0"/>
                                                  <w:marTop w:val="0"/>
                                                  <w:marBottom w:val="0"/>
                                                  <w:divBdr>
                                                    <w:top w:val="none" w:sz="0" w:space="0" w:color="auto"/>
                                                    <w:left w:val="none" w:sz="0" w:space="0" w:color="auto"/>
                                                    <w:bottom w:val="none" w:sz="0" w:space="0" w:color="auto"/>
                                                    <w:right w:val="none" w:sz="0" w:space="0" w:color="auto"/>
                                                  </w:divBdr>
                                                </w:div>
                                                <w:div w:id="872042144">
                                                  <w:marLeft w:val="0"/>
                                                  <w:marRight w:val="0"/>
                                                  <w:marTop w:val="0"/>
                                                  <w:marBottom w:val="0"/>
                                                  <w:divBdr>
                                                    <w:top w:val="none" w:sz="0" w:space="0" w:color="auto"/>
                                                    <w:left w:val="none" w:sz="0" w:space="0" w:color="auto"/>
                                                    <w:bottom w:val="none" w:sz="0" w:space="0" w:color="auto"/>
                                                    <w:right w:val="none" w:sz="0" w:space="0" w:color="auto"/>
                                                  </w:divBdr>
                                                </w:div>
                                                <w:div w:id="1591622209">
                                                  <w:marLeft w:val="0"/>
                                                  <w:marRight w:val="0"/>
                                                  <w:marTop w:val="0"/>
                                                  <w:marBottom w:val="0"/>
                                                  <w:divBdr>
                                                    <w:top w:val="none" w:sz="0" w:space="0" w:color="auto"/>
                                                    <w:left w:val="none" w:sz="0" w:space="0" w:color="auto"/>
                                                    <w:bottom w:val="none" w:sz="0" w:space="0" w:color="auto"/>
                                                    <w:right w:val="none" w:sz="0" w:space="0" w:color="auto"/>
                                                  </w:divBdr>
                                                </w:div>
                                                <w:div w:id="1538274554">
                                                  <w:marLeft w:val="0"/>
                                                  <w:marRight w:val="0"/>
                                                  <w:marTop w:val="0"/>
                                                  <w:marBottom w:val="0"/>
                                                  <w:divBdr>
                                                    <w:top w:val="none" w:sz="0" w:space="0" w:color="auto"/>
                                                    <w:left w:val="none" w:sz="0" w:space="0" w:color="auto"/>
                                                    <w:bottom w:val="none" w:sz="0" w:space="0" w:color="auto"/>
                                                    <w:right w:val="none" w:sz="0" w:space="0" w:color="auto"/>
                                                  </w:divBdr>
                                                </w:div>
                                                <w:div w:id="1748922768">
                                                  <w:marLeft w:val="0"/>
                                                  <w:marRight w:val="0"/>
                                                  <w:marTop w:val="0"/>
                                                  <w:marBottom w:val="0"/>
                                                  <w:divBdr>
                                                    <w:top w:val="none" w:sz="0" w:space="0" w:color="auto"/>
                                                    <w:left w:val="none" w:sz="0" w:space="0" w:color="auto"/>
                                                    <w:bottom w:val="none" w:sz="0" w:space="0" w:color="auto"/>
                                                    <w:right w:val="none" w:sz="0" w:space="0" w:color="auto"/>
                                                  </w:divBdr>
                                                </w:div>
                                                <w:div w:id="1528563858">
                                                  <w:marLeft w:val="0"/>
                                                  <w:marRight w:val="0"/>
                                                  <w:marTop w:val="0"/>
                                                  <w:marBottom w:val="0"/>
                                                  <w:divBdr>
                                                    <w:top w:val="none" w:sz="0" w:space="0" w:color="auto"/>
                                                    <w:left w:val="none" w:sz="0" w:space="0" w:color="auto"/>
                                                    <w:bottom w:val="none" w:sz="0" w:space="0" w:color="auto"/>
                                                    <w:right w:val="none" w:sz="0" w:space="0" w:color="auto"/>
                                                  </w:divBdr>
                                                </w:div>
                                                <w:div w:id="1234391275">
                                                  <w:marLeft w:val="0"/>
                                                  <w:marRight w:val="0"/>
                                                  <w:marTop w:val="0"/>
                                                  <w:marBottom w:val="0"/>
                                                  <w:divBdr>
                                                    <w:top w:val="none" w:sz="0" w:space="0" w:color="auto"/>
                                                    <w:left w:val="none" w:sz="0" w:space="0" w:color="auto"/>
                                                    <w:bottom w:val="none" w:sz="0" w:space="0" w:color="auto"/>
                                                    <w:right w:val="none" w:sz="0" w:space="0" w:color="auto"/>
                                                  </w:divBdr>
                                                </w:div>
                                                <w:div w:id="1605191220">
                                                  <w:marLeft w:val="0"/>
                                                  <w:marRight w:val="0"/>
                                                  <w:marTop w:val="0"/>
                                                  <w:marBottom w:val="0"/>
                                                  <w:divBdr>
                                                    <w:top w:val="none" w:sz="0" w:space="0" w:color="auto"/>
                                                    <w:left w:val="none" w:sz="0" w:space="0" w:color="auto"/>
                                                    <w:bottom w:val="none" w:sz="0" w:space="0" w:color="auto"/>
                                                    <w:right w:val="none" w:sz="0" w:space="0" w:color="auto"/>
                                                  </w:divBdr>
                                                </w:div>
                                                <w:div w:id="1533377384">
                                                  <w:marLeft w:val="0"/>
                                                  <w:marRight w:val="0"/>
                                                  <w:marTop w:val="0"/>
                                                  <w:marBottom w:val="0"/>
                                                  <w:divBdr>
                                                    <w:top w:val="none" w:sz="0" w:space="0" w:color="auto"/>
                                                    <w:left w:val="none" w:sz="0" w:space="0" w:color="auto"/>
                                                    <w:bottom w:val="none" w:sz="0" w:space="0" w:color="auto"/>
                                                    <w:right w:val="none" w:sz="0" w:space="0" w:color="auto"/>
                                                  </w:divBdr>
                                                </w:div>
                                                <w:div w:id="64770151">
                                                  <w:marLeft w:val="0"/>
                                                  <w:marRight w:val="0"/>
                                                  <w:marTop w:val="0"/>
                                                  <w:marBottom w:val="0"/>
                                                  <w:divBdr>
                                                    <w:top w:val="none" w:sz="0" w:space="0" w:color="auto"/>
                                                    <w:left w:val="none" w:sz="0" w:space="0" w:color="auto"/>
                                                    <w:bottom w:val="none" w:sz="0" w:space="0" w:color="auto"/>
                                                    <w:right w:val="none" w:sz="0" w:space="0" w:color="auto"/>
                                                  </w:divBdr>
                                                </w:div>
                                                <w:div w:id="704064760">
                                                  <w:marLeft w:val="0"/>
                                                  <w:marRight w:val="0"/>
                                                  <w:marTop w:val="0"/>
                                                  <w:marBottom w:val="0"/>
                                                  <w:divBdr>
                                                    <w:top w:val="none" w:sz="0" w:space="0" w:color="auto"/>
                                                    <w:left w:val="none" w:sz="0" w:space="0" w:color="auto"/>
                                                    <w:bottom w:val="none" w:sz="0" w:space="0" w:color="auto"/>
                                                    <w:right w:val="none" w:sz="0" w:space="0" w:color="auto"/>
                                                  </w:divBdr>
                                                </w:div>
                                                <w:div w:id="10037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417</Words>
  <Characters>2380</Characters>
  <Application>Microsoft Office Word</Application>
  <DocSecurity>0</DocSecurity>
  <Lines>19</Lines>
  <Paragraphs>5</Paragraphs>
  <ScaleCrop>false</ScaleCrop>
  <Company>Hewlett-Packard Company</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Clemmons</cp:lastModifiedBy>
  <cp:revision>4</cp:revision>
  <dcterms:created xsi:type="dcterms:W3CDTF">2012-09-11T15:27:00Z</dcterms:created>
  <dcterms:modified xsi:type="dcterms:W3CDTF">2016-09-07T17:53:00Z</dcterms:modified>
</cp:coreProperties>
</file>